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72"/>
          <w:szCs w:val="72"/>
          <w:lang w:val="en-US" w:eastAsia="zh-CN"/>
        </w:rPr>
      </w:pPr>
    </w:p>
    <w:p>
      <w:pPr>
        <w:jc w:val="center"/>
        <w:rPr>
          <w:rFonts w:hint="eastAsia"/>
          <w:sz w:val="72"/>
          <w:szCs w:val="72"/>
          <w:lang w:val="en-US" w:eastAsia="zh-CN"/>
        </w:rPr>
      </w:pPr>
    </w:p>
    <w:p>
      <w:pPr>
        <w:jc w:val="center"/>
        <w:rPr>
          <w:rFonts w:hint="eastAsia"/>
          <w:sz w:val="72"/>
          <w:szCs w:val="72"/>
          <w:lang w:val="en-US" w:eastAsia="zh-CN"/>
        </w:rPr>
      </w:pPr>
      <w:r>
        <w:rPr>
          <w:rFonts w:hint="eastAsia"/>
          <w:sz w:val="72"/>
          <w:szCs w:val="72"/>
          <w:lang w:val="en-US" w:eastAsia="zh-CN"/>
        </w:rPr>
        <w:t>2022年鄢陵县农机购置补贴资金规模</w:t>
      </w:r>
    </w:p>
    <w:p>
      <w:pPr>
        <w:jc w:val="center"/>
        <w:rPr>
          <w:rFonts w:hint="eastAsia"/>
          <w:sz w:val="72"/>
          <w:szCs w:val="72"/>
          <w:lang w:val="en-US" w:eastAsia="zh-CN"/>
        </w:rPr>
      </w:pPr>
    </w:p>
    <w:p>
      <w:pPr>
        <w:ind w:firstLine="720" w:firstLineChars="200"/>
        <w:jc w:val="both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根据</w:t>
      </w:r>
      <w:r>
        <w:rPr>
          <w:rFonts w:hint="default"/>
          <w:sz w:val="36"/>
          <w:szCs w:val="36"/>
          <w:lang w:val="en-US" w:eastAsia="zh-CN"/>
        </w:rPr>
        <w:t>豫财农水【2021】108号</w:t>
      </w:r>
      <w:r>
        <w:rPr>
          <w:rFonts w:hint="eastAsia"/>
          <w:sz w:val="36"/>
          <w:szCs w:val="36"/>
          <w:lang w:val="en-US" w:eastAsia="zh-CN"/>
        </w:rPr>
        <w:t>文件，2022年中央农机购置补贴资金</w:t>
      </w:r>
      <w:r>
        <w:rPr>
          <w:rFonts w:hint="default"/>
          <w:sz w:val="36"/>
          <w:szCs w:val="36"/>
          <w:lang w:val="en-US" w:eastAsia="zh-CN"/>
        </w:rPr>
        <w:t>下达</w:t>
      </w:r>
      <w:r>
        <w:rPr>
          <w:rFonts w:hint="eastAsia"/>
          <w:sz w:val="36"/>
          <w:szCs w:val="36"/>
          <w:lang w:val="en-US" w:eastAsia="zh-CN"/>
        </w:rPr>
        <w:t>我县第一批</w:t>
      </w:r>
      <w:r>
        <w:rPr>
          <w:rFonts w:hint="default"/>
          <w:sz w:val="36"/>
          <w:szCs w:val="36"/>
          <w:lang w:val="en-US" w:eastAsia="zh-CN"/>
        </w:rPr>
        <w:t>农机购置补贴资金629万元</w:t>
      </w:r>
      <w:r>
        <w:rPr>
          <w:rFonts w:hint="eastAsia"/>
          <w:sz w:val="36"/>
          <w:szCs w:val="36"/>
          <w:lang w:val="en-US" w:eastAsia="zh-CN"/>
        </w:rPr>
        <w:t>。</w:t>
      </w:r>
    </w:p>
    <w:p>
      <w:pPr>
        <w:ind w:firstLine="720" w:firstLineChars="200"/>
        <w:jc w:val="both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根据</w:t>
      </w:r>
      <w:r>
        <w:rPr>
          <w:rFonts w:hint="default"/>
          <w:sz w:val="36"/>
          <w:szCs w:val="36"/>
          <w:lang w:val="en-US" w:eastAsia="zh-CN"/>
        </w:rPr>
        <w:t>豫财农水【202</w:t>
      </w:r>
      <w:r>
        <w:rPr>
          <w:rFonts w:hint="eastAsia"/>
          <w:sz w:val="36"/>
          <w:szCs w:val="36"/>
          <w:lang w:val="en-US" w:eastAsia="zh-CN"/>
        </w:rPr>
        <w:t>2</w:t>
      </w:r>
      <w:r>
        <w:rPr>
          <w:rFonts w:hint="default"/>
          <w:sz w:val="36"/>
          <w:szCs w:val="36"/>
          <w:lang w:val="en-US" w:eastAsia="zh-CN"/>
        </w:rPr>
        <w:t>】</w:t>
      </w:r>
      <w:r>
        <w:rPr>
          <w:rFonts w:hint="eastAsia"/>
          <w:sz w:val="36"/>
          <w:szCs w:val="36"/>
          <w:lang w:val="en-US" w:eastAsia="zh-CN"/>
        </w:rPr>
        <w:t>33</w:t>
      </w:r>
      <w:r>
        <w:rPr>
          <w:rFonts w:hint="default"/>
          <w:sz w:val="36"/>
          <w:szCs w:val="36"/>
          <w:lang w:val="en-US" w:eastAsia="zh-CN"/>
        </w:rPr>
        <w:t>号</w:t>
      </w:r>
      <w:r>
        <w:rPr>
          <w:rFonts w:hint="eastAsia"/>
          <w:sz w:val="36"/>
          <w:szCs w:val="36"/>
          <w:lang w:val="en-US" w:eastAsia="zh-CN"/>
        </w:rPr>
        <w:t>文件，2022年中央农机购置补贴资金</w:t>
      </w:r>
      <w:r>
        <w:rPr>
          <w:rFonts w:hint="default"/>
          <w:sz w:val="36"/>
          <w:szCs w:val="36"/>
          <w:lang w:val="en-US" w:eastAsia="zh-CN"/>
        </w:rPr>
        <w:t>下达</w:t>
      </w:r>
      <w:r>
        <w:rPr>
          <w:rFonts w:hint="eastAsia"/>
          <w:sz w:val="36"/>
          <w:szCs w:val="36"/>
          <w:lang w:val="en-US" w:eastAsia="zh-CN"/>
        </w:rPr>
        <w:t>我县第二</w:t>
      </w:r>
      <w:bookmarkStart w:id="0" w:name="_GoBack"/>
      <w:bookmarkEnd w:id="0"/>
      <w:r>
        <w:rPr>
          <w:rFonts w:hint="eastAsia"/>
          <w:sz w:val="36"/>
          <w:szCs w:val="36"/>
          <w:lang w:val="en-US" w:eastAsia="zh-CN"/>
        </w:rPr>
        <w:t>批</w:t>
      </w:r>
      <w:r>
        <w:rPr>
          <w:rFonts w:hint="default"/>
          <w:sz w:val="36"/>
          <w:szCs w:val="36"/>
          <w:lang w:val="en-US" w:eastAsia="zh-CN"/>
        </w:rPr>
        <w:t>农机购置补贴资金</w:t>
      </w:r>
      <w:r>
        <w:rPr>
          <w:rFonts w:hint="eastAsia"/>
          <w:sz w:val="36"/>
          <w:szCs w:val="36"/>
          <w:lang w:val="en-US" w:eastAsia="zh-CN"/>
        </w:rPr>
        <w:t>394</w:t>
      </w:r>
      <w:r>
        <w:rPr>
          <w:rFonts w:hint="default"/>
          <w:sz w:val="36"/>
          <w:szCs w:val="36"/>
          <w:lang w:val="en-US" w:eastAsia="zh-CN"/>
        </w:rPr>
        <w:t>万元</w:t>
      </w:r>
      <w:r>
        <w:rPr>
          <w:rFonts w:hint="eastAsia"/>
          <w:sz w:val="36"/>
          <w:szCs w:val="36"/>
          <w:lang w:val="en-US" w:eastAsia="zh-CN"/>
        </w:rPr>
        <w:t>。</w:t>
      </w:r>
    </w:p>
    <w:p>
      <w:pPr>
        <w:ind w:firstLine="720" w:firstLineChars="200"/>
        <w:jc w:val="both"/>
        <w:rPr>
          <w:rFonts w:hint="default"/>
          <w:sz w:val="36"/>
          <w:szCs w:val="36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E1Y2FhNmYxYzgzMDFjNzJmODhmYjJmNGE3OGE2M2QifQ=="/>
  </w:docVars>
  <w:rsids>
    <w:rsidRoot w:val="00000000"/>
    <w:rsid w:val="3E0A6F60"/>
    <w:rsid w:val="76E07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</Words>
  <Characters>63</Characters>
  <Lines>0</Lines>
  <Paragraphs>0</Paragraphs>
  <TotalTime>0</TotalTime>
  <ScaleCrop>false</ScaleCrop>
  <LinksUpToDate>false</LinksUpToDate>
  <CharactersWithSpaces>63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2022-04-02T01:08:00Z</dcterms:created>
  <dc:creator>Administrator</dc:creator>
  <cp:lastModifiedBy>╭(╯ε╰)╮坡</cp:lastModifiedBy>
  <dcterms:modified xsi:type="dcterms:W3CDTF">2022-07-21T01:23:42Z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51E3378746584052ABD6A0CCA56F2250</vt:lpwstr>
  </property>
</Properties>
</file>